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9F9F5" w14:textId="1AC9800F" w:rsidR="00CB4560" w:rsidRPr="00F3371F" w:rsidRDefault="00CB4560" w:rsidP="00220F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Hlk99623469"/>
      <w:r w:rsidRPr="00F33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 </w:t>
      </w:r>
      <w:r w:rsidR="00220F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F33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47F6FD9A" w14:textId="17BB6DCF" w:rsidR="00CB4560" w:rsidRPr="00F3371F" w:rsidRDefault="00CB4560" w:rsidP="00220F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3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приказу от </w:t>
      </w:r>
      <w:r w:rsidR="00220F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 сентября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 w:rsidR="00220F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F33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</w:t>
      </w:r>
      <w:r w:rsidRPr="00F3371F">
        <w:rPr>
          <w:rFonts w:ascii="Sylfaen" w:eastAsia="Times New Roman" w:hAnsi="Sylfaen" w:cs="Sylfaen"/>
          <w:color w:val="000000"/>
          <w:sz w:val="26"/>
          <w:szCs w:val="26"/>
          <w:lang w:eastAsia="ru-RU"/>
        </w:rPr>
        <w:t>№</w:t>
      </w:r>
      <w:r w:rsidR="00220F67">
        <w:rPr>
          <w:rFonts w:ascii="Sylfaen" w:eastAsia="Times New Roman" w:hAnsi="Sylfaen" w:cs="Sylfaen"/>
          <w:color w:val="000000"/>
          <w:sz w:val="26"/>
          <w:szCs w:val="26"/>
          <w:lang w:eastAsia="ru-RU"/>
        </w:rPr>
        <w:t xml:space="preserve"> 39</w:t>
      </w:r>
      <w:r w:rsidRPr="00F3371F">
        <w:rPr>
          <w:rFonts w:ascii="Sylfaen" w:eastAsia="Times New Roman" w:hAnsi="Sylfaen" w:cs="Sylfaen"/>
          <w:color w:val="000000"/>
          <w:sz w:val="26"/>
          <w:szCs w:val="26"/>
          <w:lang w:eastAsia="ru-RU"/>
        </w:rPr>
        <w:t xml:space="preserve"> </w:t>
      </w:r>
      <w:bookmarkEnd w:id="0"/>
    </w:p>
    <w:p w14:paraId="10DDB1C8" w14:textId="77777777" w:rsid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E53F2" w14:textId="20E1C8B6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УСТАВ</w:t>
      </w:r>
    </w:p>
    <w:p w14:paraId="0E77364C" w14:textId="77777777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2E43D" w14:textId="4543A7E4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ШКОЛЬНОГО СПОРТИВНОГО КЛУБА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«</w:t>
      </w:r>
      <w:r w:rsidR="00220F67">
        <w:rPr>
          <w:rFonts w:ascii="Times New Roman" w:hAnsi="Times New Roman" w:cs="Times New Roman"/>
          <w:sz w:val="24"/>
          <w:szCs w:val="24"/>
        </w:rPr>
        <w:t>В движении</w:t>
      </w:r>
      <w:r w:rsidRPr="00CB4560">
        <w:rPr>
          <w:rFonts w:ascii="Times New Roman" w:hAnsi="Times New Roman" w:cs="Times New Roman"/>
          <w:sz w:val="24"/>
          <w:szCs w:val="24"/>
        </w:rPr>
        <w:t>»</w:t>
      </w:r>
    </w:p>
    <w:p w14:paraId="2DFF895A" w14:textId="77777777" w:rsid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AB90B" w14:textId="1A363E44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14:paraId="7F59E6BC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E207" w14:textId="1221F96A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1.1. Школьный спортивный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 xml:space="preserve"> клуб «</w:t>
      </w:r>
      <w:r w:rsidR="00220F67">
        <w:rPr>
          <w:rFonts w:ascii="Times New Roman" w:hAnsi="Times New Roman" w:cs="Times New Roman"/>
          <w:sz w:val="24"/>
          <w:szCs w:val="24"/>
        </w:rPr>
        <w:t>В движении</w:t>
      </w:r>
      <w:bookmarkStart w:id="1" w:name="_GoBack"/>
      <w:bookmarkEnd w:id="1"/>
      <w:r w:rsidRPr="00CB4560">
        <w:rPr>
          <w:rFonts w:ascii="Times New Roman" w:hAnsi="Times New Roman" w:cs="Times New Roman"/>
          <w:sz w:val="24"/>
          <w:szCs w:val="24"/>
        </w:rPr>
        <w:t>», в дальнейшем именуемое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КЛУБ, является некоммерческой организацией, не имеющей своей целью извлечение прибыли.</w:t>
      </w:r>
    </w:p>
    <w:p w14:paraId="7F68E494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1.2. КЛУБ является общественной организацией, основанной на членстве.</w:t>
      </w:r>
    </w:p>
    <w:p w14:paraId="76161140" w14:textId="4B33ED71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1.3. Полное наименование: Школьный спортивный клуб «</w:t>
      </w:r>
      <w:r w:rsidR="00220F67">
        <w:rPr>
          <w:rFonts w:ascii="Times New Roman" w:hAnsi="Times New Roman" w:cs="Times New Roman"/>
          <w:sz w:val="24"/>
          <w:szCs w:val="24"/>
        </w:rPr>
        <w:t>В движении</w:t>
      </w:r>
      <w:r w:rsidRPr="00CB4560">
        <w:rPr>
          <w:rFonts w:ascii="Times New Roman" w:hAnsi="Times New Roman" w:cs="Times New Roman"/>
          <w:sz w:val="24"/>
          <w:szCs w:val="24"/>
        </w:rPr>
        <w:t>»</w:t>
      </w:r>
    </w:p>
    <w:p w14:paraId="632E1FD3" w14:textId="4E777975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1.4. КЛУБ, выполняя свои уставные задачи, действует на основе Конституции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Российской Федерации, Федерального закона «Об общественных организациях»,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Кодекса Российской Федерации, Закона РФ «Об образовании», Закона РФ «О физической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культуре и спорте в Российской Федерации», настоящего Устава, руководствуется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общепризнанными международными принципами, нормами и стандартами.</w:t>
      </w:r>
    </w:p>
    <w:p w14:paraId="22EB4E88" w14:textId="15633A05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1.5. Деятельность КЛУБА основывается на принципах добровольности, равноправия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всех его участников, самоуправления и законности.</w:t>
      </w:r>
    </w:p>
    <w:p w14:paraId="3710944A" w14:textId="7036C740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1.6. КЛУБ может иметь символику, название, эмблему, флаги, вымпелы, единую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спортивную форму и иные знаки отличия.</w:t>
      </w:r>
    </w:p>
    <w:p w14:paraId="62DD503E" w14:textId="0EC15D6B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1.7. КЛУБ осуществляет деятельность, предусмотренную Уставом, на территории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 xml:space="preserve">МОУ </w:t>
      </w:r>
      <w:r>
        <w:rPr>
          <w:rFonts w:ascii="Times New Roman" w:hAnsi="Times New Roman" w:cs="Times New Roman"/>
          <w:sz w:val="24"/>
          <w:szCs w:val="24"/>
        </w:rPr>
        <w:t>Ушмунской СОШ</w:t>
      </w:r>
    </w:p>
    <w:p w14:paraId="735C76E6" w14:textId="7690CF19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1.8. КЛУБ может вести эту деятельность вне территории школы в порядке,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предусмотренном действующим законодательством.</w:t>
      </w:r>
    </w:p>
    <w:p w14:paraId="63DAB27C" w14:textId="5F1AE01C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1.9. Местонахождение руководящего органа (Совета КЛУБА): Забайкальский край,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Заводский</w:t>
      </w:r>
      <w:r w:rsidRPr="00CB4560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A13C5C">
        <w:rPr>
          <w:rFonts w:ascii="Times New Roman" w:hAnsi="Times New Roman" w:cs="Times New Roman"/>
          <w:sz w:val="24"/>
          <w:szCs w:val="24"/>
        </w:rPr>
        <w:t>Ушмун</w:t>
      </w:r>
      <w:proofErr w:type="spellEnd"/>
      <w:r w:rsidRPr="00CB4560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A13C5C">
        <w:rPr>
          <w:rFonts w:ascii="Times New Roman" w:hAnsi="Times New Roman" w:cs="Times New Roman"/>
          <w:sz w:val="24"/>
          <w:szCs w:val="24"/>
        </w:rPr>
        <w:t>1-я Заречная</w:t>
      </w:r>
      <w:r w:rsidRPr="00CB4560">
        <w:rPr>
          <w:rFonts w:ascii="Times New Roman" w:hAnsi="Times New Roman" w:cs="Times New Roman"/>
          <w:sz w:val="24"/>
          <w:szCs w:val="24"/>
        </w:rPr>
        <w:t xml:space="preserve">, дом </w:t>
      </w:r>
      <w:r w:rsidR="00A13C5C">
        <w:rPr>
          <w:rFonts w:ascii="Times New Roman" w:hAnsi="Times New Roman" w:cs="Times New Roman"/>
          <w:sz w:val="24"/>
          <w:szCs w:val="24"/>
        </w:rPr>
        <w:t>10</w:t>
      </w:r>
    </w:p>
    <w:p w14:paraId="4F2B3D22" w14:textId="1BEADBFB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1.10. КЛУБ не является юридическим лицом и не может от своего имени приобретать 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 xml:space="preserve">осуществлять имущественные и неимущественные права, </w:t>
      </w:r>
      <w:proofErr w:type="gramStart"/>
      <w:r w:rsidRPr="00CB4560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CB4560">
        <w:rPr>
          <w:rFonts w:ascii="Times New Roman" w:hAnsi="Times New Roman" w:cs="Times New Roman"/>
          <w:sz w:val="24"/>
          <w:szCs w:val="24"/>
        </w:rPr>
        <w:t xml:space="preserve"> и ответственность,</w:t>
      </w:r>
      <w:r w:rsidR="00A13C5C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быть истцом и ответчиком в суде, иметь самостоятельный финансовый баланс.</w:t>
      </w:r>
    </w:p>
    <w:p w14:paraId="48D52FB9" w14:textId="77777777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2. ЦЕЛИ И ЗАДАЧИ КЛУБА.</w:t>
      </w:r>
    </w:p>
    <w:p w14:paraId="3594950A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80A39" w14:textId="5467D352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2.1.Основной целью КЛУБА является организация и совершенствование спортивн</w:t>
      </w:r>
      <w:proofErr w:type="gramStart"/>
      <w:r w:rsidRPr="00CB456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массовой работы в школе, пропаганда здорового образа жизни, укрепление здоровья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обучающихся, повышение их работоспособности, повышение шахматного мастерства членов</w:t>
      </w:r>
      <w:r w:rsidR="00A13C5C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КЛУБА.</w:t>
      </w:r>
    </w:p>
    <w:p w14:paraId="0837F359" w14:textId="07B5F4CF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2.2. Достижение указанной цели достигается посредством решения следующих стоящих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перед КЛУБОМ задач:</w:t>
      </w:r>
    </w:p>
    <w:p w14:paraId="657F61AA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создание условий для развития шахматной спортивной работы в школе;</w:t>
      </w:r>
    </w:p>
    <w:p w14:paraId="62D2A9C5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школы;</w:t>
      </w:r>
    </w:p>
    <w:p w14:paraId="46C7E3CD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14:paraId="7385DAB7" w14:textId="695E67BB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CB45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4560">
        <w:rPr>
          <w:rFonts w:ascii="Times New Roman" w:hAnsi="Times New Roman" w:cs="Times New Roman"/>
          <w:sz w:val="24"/>
          <w:szCs w:val="24"/>
        </w:rPr>
        <w:t xml:space="preserve"> школы устойчивого интереса к систематическим занятиям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шахматами, к здоровому образу жизни.</w:t>
      </w:r>
    </w:p>
    <w:p w14:paraId="71249696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9B8B07" w14:textId="50CE7986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2.3. Для достижения указанной цели КЛУБ осуществляет следующие виды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деятельности:</w:t>
      </w:r>
    </w:p>
    <w:p w14:paraId="303180E2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содействие открытию спортивных секций;</w:t>
      </w:r>
    </w:p>
    <w:p w14:paraId="498C0E6F" w14:textId="01841B00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агитационная работа в области шахмат, информирование обучающихся о развитии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шахматного движения;</w:t>
      </w:r>
    </w:p>
    <w:p w14:paraId="6CE5A246" w14:textId="30CADEEA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lastRenderedPageBreak/>
        <w:t>-проведение спортивно-массовых мероприятий, соревнований среди обучающихся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школы и с воспитанниками других клубов;</w:t>
      </w:r>
    </w:p>
    <w:p w14:paraId="51142DCB" w14:textId="4E37F53F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создание и подготовка команд по различным видам спорта, для участия воспитанников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КЛУБА в соревнованиях разного уровня;</w:t>
      </w:r>
    </w:p>
    <w:p w14:paraId="0A17F06A" w14:textId="4766E0B9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CB45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4560">
        <w:rPr>
          <w:rFonts w:ascii="Times New Roman" w:hAnsi="Times New Roman" w:cs="Times New Roman"/>
          <w:sz w:val="24"/>
          <w:szCs w:val="24"/>
        </w:rPr>
        <w:t>, проведение спортивно-массовой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и физкультурно-оздоровительной работы в школе;</w:t>
      </w:r>
    </w:p>
    <w:p w14:paraId="5B664973" w14:textId="22539E91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Помимо перечисленных видов деятельности КЛУБ может осуществлять иную, не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противоречащую Уставу, деятельность.</w:t>
      </w:r>
    </w:p>
    <w:p w14:paraId="07374D49" w14:textId="5F1B982D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2.4. В своей деятельности КЛУБ активно взаимодействует с Районной шахматной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федерацией, а также с иными общественными организациями, молодежными объединениями,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активно участвуют в спортивной жизни района.</w:t>
      </w:r>
    </w:p>
    <w:p w14:paraId="67ACC3E2" w14:textId="500037F3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2.5. КЛУБ может иметь свою символику, название, эмблему, единую спортивную форму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и иные знаки отличия.</w:t>
      </w:r>
    </w:p>
    <w:p w14:paraId="69E39C47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F2E34" w14:textId="77777777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3. ПРАВА КЛУБА.</w:t>
      </w:r>
    </w:p>
    <w:p w14:paraId="01CC55A3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4B823" w14:textId="504D971E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3.1. КЛУБ имеет право в порядке, предусмотренном действующим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14:paraId="31E8E278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14:paraId="4E44E192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участвовать в выработке решений органов управления школой;</w:t>
      </w:r>
    </w:p>
    <w:p w14:paraId="438E7EEC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проводить собрания, митинги, шествия;</w:t>
      </w:r>
    </w:p>
    <w:p w14:paraId="0615CE0F" w14:textId="69F8EB31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органах государственной власти, органах местного самоуправления и общественных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объединениях;</w:t>
      </w:r>
    </w:p>
    <w:p w14:paraId="39C4BD83" w14:textId="450337F3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объединениях;</w:t>
      </w:r>
    </w:p>
    <w:p w14:paraId="7E1F61EC" w14:textId="6497AEEA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уставных целей, вносить предложения в органы государственной власти и органы местного</w:t>
      </w:r>
      <w:r w:rsidR="00A13C5C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самоуправления, органы управления школой и организаций, занимающихся развитием спорта;</w:t>
      </w:r>
    </w:p>
    <w:p w14:paraId="374FB7B3" w14:textId="61912E7C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 организациями 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клубами.</w:t>
      </w:r>
    </w:p>
    <w:p w14:paraId="2C7DE512" w14:textId="3DC3D469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3.2. КЛУБ может осуществлять иные права, предусмотренные действующим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законодательством РФ, и соответствующие уставным целям и задачам КЛУБА.</w:t>
      </w:r>
    </w:p>
    <w:p w14:paraId="74C9C159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B5D0D" w14:textId="77777777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4. ОБЯЗАННОСТИ КЛУБ.</w:t>
      </w:r>
    </w:p>
    <w:p w14:paraId="7DFDC750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43131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4.1. КЛУБ обязан:</w:t>
      </w:r>
    </w:p>
    <w:p w14:paraId="2049B05E" w14:textId="70A1EE19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нормы, касающиеся сферы своей деятельности, а также нормы, предусмотренные настоящим</w:t>
      </w:r>
      <w:r w:rsidR="00A13C5C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уставом и иными учредительными документами;</w:t>
      </w:r>
    </w:p>
    <w:p w14:paraId="45FFDCD7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ежегодно информировать общественность о своей деятельности.</w:t>
      </w:r>
    </w:p>
    <w:p w14:paraId="03C80405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ED41D" w14:textId="77777777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5. УЧАСТНИКИ КЛУБ, ИХ ПРАВА И ОБЯЗАННОСТИ.</w:t>
      </w:r>
    </w:p>
    <w:p w14:paraId="0A2C1B07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B2429" w14:textId="75D7B783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5.1. Членами КЛУБА могут быть физические лица, достигшие возраста 6 лет.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Юридические лица могут быть участниками КЛУБА.</w:t>
      </w:r>
    </w:p>
    <w:p w14:paraId="30D6F177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5.2. Прием в члены КЛУБА производится на основании 5 посещений КЛУБА.</w:t>
      </w:r>
    </w:p>
    <w:p w14:paraId="599C5F3E" w14:textId="1DF3DA68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5.3. Исключение из членов КЛУБА производится решением Совета КЛУБА за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неоднократное нарушение членом КЛУБА обязанностей, предусмотренных настоящим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уставом.</w:t>
      </w:r>
    </w:p>
    <w:p w14:paraId="5EFEB659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5.4. Члены КЛУБА имеют право:</w:t>
      </w:r>
    </w:p>
    <w:p w14:paraId="43BB5807" w14:textId="5E63ED8E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lastRenderedPageBreak/>
        <w:t>- бесплатно пользоваться спортивным инвентарем, оборудованием и спортивными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сооружениями, а также методическими пособиями;</w:t>
      </w:r>
    </w:p>
    <w:p w14:paraId="052CD10C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получать консультации от преподавателей КЛУБА;</w:t>
      </w:r>
    </w:p>
    <w:p w14:paraId="2E65E148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избирать и быть избранными в Совет КЛУБА;</w:t>
      </w:r>
    </w:p>
    <w:p w14:paraId="15805F6D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КЛУБА;</w:t>
      </w:r>
    </w:p>
    <w:p w14:paraId="78D98B05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14:paraId="4CB74862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получать информацию о планируемых КЛУБОМ мероприятиях;</w:t>
      </w:r>
    </w:p>
    <w:p w14:paraId="2E60C453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КЛУБОМ.</w:t>
      </w:r>
    </w:p>
    <w:p w14:paraId="51586D22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5.5. Члены КЛУБА обязаны:</w:t>
      </w:r>
    </w:p>
    <w:p w14:paraId="485F880B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соблюдать Устав КЛУБА;</w:t>
      </w:r>
    </w:p>
    <w:p w14:paraId="13F2EDE8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выполнять решения руководящих органов КЛУБА;</w:t>
      </w:r>
    </w:p>
    <w:p w14:paraId="699DA3F0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активно участвовать в работе органов, в которые они избраны;</w:t>
      </w:r>
    </w:p>
    <w:p w14:paraId="27925335" w14:textId="3E24AA45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-соблюдать правила техники безопасности при проведении занятий, установленный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порядок работы КЛУБА;</w:t>
      </w:r>
    </w:p>
    <w:p w14:paraId="094CE98C" w14:textId="134FDF41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бережно относиться к спортивному инвентарю, оборудованию, спортивным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сооружениям и иному имуществу;</w:t>
      </w:r>
    </w:p>
    <w:p w14:paraId="66A858A7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показывать личный пример здорового образа жизни.</w:t>
      </w:r>
    </w:p>
    <w:p w14:paraId="637C65DE" w14:textId="77777777" w:rsidR="00A13C5C" w:rsidRDefault="00A13C5C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DF2BB" w14:textId="102E83A1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 РУКОВОДЯЩИЕ ОРГАНЫ.</w:t>
      </w:r>
    </w:p>
    <w:p w14:paraId="2635D7A3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E4AAC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6.1. Общее собрание</w:t>
      </w:r>
    </w:p>
    <w:p w14:paraId="25A3AD1C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6.1.1. Высшим руководящим органом КЛУБА является общее собрание участников.</w:t>
      </w:r>
    </w:p>
    <w:p w14:paraId="6C6E1659" w14:textId="493F6910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6.1.2. Внеочередное общее собрание может быть созвано по требованию не менее</w:t>
      </w:r>
      <w:proofErr w:type="gramStart"/>
      <w:r w:rsidRPr="00CB45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4560">
        <w:rPr>
          <w:rFonts w:ascii="Times New Roman" w:hAnsi="Times New Roman" w:cs="Times New Roman"/>
          <w:sz w:val="24"/>
          <w:szCs w:val="24"/>
        </w:rPr>
        <w:t xml:space="preserve"> чем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одной трети участников КЛУБА.</w:t>
      </w:r>
    </w:p>
    <w:p w14:paraId="2F7A19A3" w14:textId="5C7DB62B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6.1.3. Инициаторы проведения общего собрания обязаны известить об этом собрании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всех участников КЛУБА.</w:t>
      </w:r>
    </w:p>
    <w:p w14:paraId="7A365A07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14:paraId="1228BA41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 КЛУБА;</w:t>
      </w:r>
    </w:p>
    <w:p w14:paraId="59CECB0E" w14:textId="02DFEABA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если количество присутствующих на собрании участников меньше при условии, что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имеются документы, подтверждающие приглашение на общее собрание всех участников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КЛУБА.</w:t>
      </w:r>
    </w:p>
    <w:p w14:paraId="4CA3F8D0" w14:textId="2326A1F4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6.1.5. Все решения принимаются простым большинством голосов от числа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присутствующих на общем собрании участников.</w:t>
      </w:r>
    </w:p>
    <w:p w14:paraId="498D129D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14:paraId="440FDCB6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реорганизация и ликвидация КЛУБА;</w:t>
      </w:r>
    </w:p>
    <w:p w14:paraId="2F931D7E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14:paraId="39DF296A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выбор членов Совета КЛУБА;</w:t>
      </w:r>
    </w:p>
    <w:p w14:paraId="41449BA7" w14:textId="77777777" w:rsidR="00CB4560" w:rsidRPr="00CB4560" w:rsidRDefault="00CB4560" w:rsidP="00220F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- утверждение ежегодного отчета Совета КЛУБА;</w:t>
      </w:r>
    </w:p>
    <w:p w14:paraId="00142ED6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58111" w14:textId="77777777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 СОВЕТ КЛУБ. ПРЕДСЕДАТЕЛЬ СОВЕТА КЛУБА.</w:t>
      </w:r>
    </w:p>
    <w:p w14:paraId="68451AED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FFBF8" w14:textId="0CA76663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КЛУБ является Совет КЛУБА,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избираемый общим собранием на 3 года и подотчетный общему собранию участников.</w:t>
      </w:r>
    </w:p>
    <w:p w14:paraId="5F758F87" w14:textId="2CB85EA0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6.2.2. Число членов Совета не может быть меньше 3 человек. Члены Совета КЛУБА из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своего состава выбирают председателя совета на срок действия полномочий совета.</w:t>
      </w:r>
    </w:p>
    <w:p w14:paraId="3C1019CA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6.2.3. Совет КЛУБА осуществляет права и исполняет обязанности от имени КЛУБА.</w:t>
      </w:r>
    </w:p>
    <w:p w14:paraId="13977331" w14:textId="4A00F66E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6.2.4.Совет КЛУБА решает все вопросы, связанные с деятельностью КЛУБА, кроме тех,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что отнесены к исключительной компетенции общего собрания.</w:t>
      </w:r>
    </w:p>
    <w:p w14:paraId="342AD37A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6.2.5. Содействует реализации инициатив воспитанников во внеучебной деятельности:</w:t>
      </w:r>
    </w:p>
    <w:p w14:paraId="2894D23C" w14:textId="063A7461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lastRenderedPageBreak/>
        <w:t xml:space="preserve">изучает интересы и потребности школьников в сфере </w:t>
      </w:r>
      <w:proofErr w:type="spellStart"/>
      <w:r w:rsidRPr="00CB456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CB4560">
        <w:rPr>
          <w:rFonts w:ascii="Times New Roman" w:hAnsi="Times New Roman" w:cs="Times New Roman"/>
          <w:sz w:val="24"/>
          <w:szCs w:val="24"/>
        </w:rPr>
        <w:t xml:space="preserve"> деятельности, создает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условия для их реализации, привлекает воспитанников к организации воспитательной 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спортивной работы в школе.</w:t>
      </w:r>
    </w:p>
    <w:p w14:paraId="70520190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6.2.6. В ходе своей деятельности содействует разрешению конфликтных вопросов:</w:t>
      </w:r>
    </w:p>
    <w:p w14:paraId="0BD7E4BF" w14:textId="02D0C212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участвует в решении проблем школы, согласовании интересов воспитанников, педагогов 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родителей, организует работу по защите прав воспитанников, укреплению дисциплины 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порядка.</w:t>
      </w:r>
    </w:p>
    <w:p w14:paraId="6583915B" w14:textId="4E670E8C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6.2.8. Все решения принимаются простым большинством голосов от общего числа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членов Совета КЛУБ.</w:t>
      </w:r>
    </w:p>
    <w:p w14:paraId="641807A2" w14:textId="114970CA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6.2.9.Председатель Совета КЛУБ выполняет организационно-распорядительные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функции, непосредственно представляет Движение в органах государственной власти, органах</w:t>
      </w:r>
      <w:r w:rsidR="00A13C5C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местного самоуправления, организациях и общественных объединениях.</w:t>
      </w:r>
    </w:p>
    <w:p w14:paraId="08E9CCAA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6.2.10. Председатель организует подготовку и проведение заседаний Совета КЛУБА.</w:t>
      </w:r>
    </w:p>
    <w:p w14:paraId="2797CE43" w14:textId="77777777" w:rsidR="00A13C5C" w:rsidRDefault="00A13C5C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D3E13" w14:textId="587BFCA3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7. ПОРЯДОК ВНЕСЕНИЯ ДОПОЛНЕНИЙ И ИЗМЕНЕНИЙ В УСТАВ.</w:t>
      </w:r>
    </w:p>
    <w:p w14:paraId="702307BC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7.1. Изменения и дополнения в Устав вносят по решению общего собрания участников.</w:t>
      </w:r>
    </w:p>
    <w:p w14:paraId="363FDB90" w14:textId="4B46A0A6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7.2. Изменения и дополнения в Уставе КЛУБА приобретают силу с момента принятия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решения о внесении изменений и дополнений в Устав на общем собрании участников КЛУБА.</w:t>
      </w:r>
    </w:p>
    <w:p w14:paraId="4AD6E2B4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3E07E" w14:textId="77777777" w:rsidR="00CB4560" w:rsidRPr="00CB4560" w:rsidRDefault="00CB4560" w:rsidP="00220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8. РЕОРГАНИЗАЦИЯ И ЛИКВИДАЦИЯ КЛУБА.</w:t>
      </w:r>
    </w:p>
    <w:p w14:paraId="65881817" w14:textId="77777777" w:rsidR="00CB4560" w:rsidRPr="00CB4560" w:rsidRDefault="00CB4560" w:rsidP="0022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AB347" w14:textId="370F3948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8.1. Реорганизацию КЛУБА (слияние, присоединение, разделение, выделение или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ликвидацию) осуществляют по решению общего собрания.</w:t>
      </w:r>
    </w:p>
    <w:p w14:paraId="2ACCB423" w14:textId="77777777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8.2. Ликвидируют КЛУБ по решению общего собрания.</w:t>
      </w:r>
    </w:p>
    <w:p w14:paraId="76956D35" w14:textId="1A6D0261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8.3.Имущество, оставшееся после ликвидации, после удовлетворения требований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кредиторов направляют на цели, определяемые решением общего собрания о ликвидации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Движения, а в спорных случаях решением суда.</w:t>
      </w:r>
    </w:p>
    <w:p w14:paraId="287AB6D0" w14:textId="3A52B622" w:rsidR="00CB4560" w:rsidRPr="00CB4560" w:rsidRDefault="00CB4560" w:rsidP="0022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560">
        <w:rPr>
          <w:rFonts w:ascii="Times New Roman" w:hAnsi="Times New Roman" w:cs="Times New Roman"/>
          <w:sz w:val="24"/>
          <w:szCs w:val="24"/>
        </w:rPr>
        <w:t>8.4. Все дела ликвидированного КЛУБА (учредительные документы, протоколы,</w:t>
      </w:r>
      <w:r w:rsidR="00220F67">
        <w:rPr>
          <w:rFonts w:ascii="Times New Roman" w:hAnsi="Times New Roman" w:cs="Times New Roman"/>
          <w:sz w:val="24"/>
          <w:szCs w:val="24"/>
        </w:rPr>
        <w:t xml:space="preserve"> </w:t>
      </w:r>
      <w:r w:rsidRPr="00CB4560">
        <w:rPr>
          <w:rFonts w:ascii="Times New Roman" w:hAnsi="Times New Roman" w:cs="Times New Roman"/>
          <w:sz w:val="24"/>
          <w:szCs w:val="24"/>
        </w:rPr>
        <w:t>приказы и т.п.) передают по описи в архив.</w:t>
      </w:r>
    </w:p>
    <w:sectPr w:rsidR="00CB4560" w:rsidRPr="00CB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60"/>
    <w:rsid w:val="00220F67"/>
    <w:rsid w:val="00A13C5C"/>
    <w:rsid w:val="00CB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1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Юрьевна</dc:creator>
  <cp:keywords/>
  <dc:description/>
  <cp:lastModifiedBy>УшмСОШ</cp:lastModifiedBy>
  <cp:revision>2</cp:revision>
  <dcterms:created xsi:type="dcterms:W3CDTF">2022-03-31T03:56:00Z</dcterms:created>
  <dcterms:modified xsi:type="dcterms:W3CDTF">2022-04-20T02:54:00Z</dcterms:modified>
</cp:coreProperties>
</file>